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A5E25" w14:textId="77777777" w:rsidR="007C2A43" w:rsidRPr="00B00FD5" w:rsidRDefault="000C5EBE">
      <w:pPr>
        <w:spacing w:before="100" w:beforeAutospacing="1" w:after="100" w:afterAutospacing="1"/>
        <w:jc w:val="both"/>
        <w:rPr>
          <w:b/>
        </w:rPr>
      </w:pPr>
      <w:r w:rsidRPr="00B00FD5">
        <w:rPr>
          <w:b/>
        </w:rPr>
        <w:t>Dear Sir/ Madam</w:t>
      </w:r>
    </w:p>
    <w:p w14:paraId="6D9A5E26" w14:textId="5AB1E514" w:rsidR="007C2A43" w:rsidRPr="00B962F2" w:rsidRDefault="000C5EBE">
      <w:pPr>
        <w:spacing w:before="100" w:beforeAutospacing="1" w:after="100" w:afterAutospacing="1"/>
        <w:jc w:val="both"/>
        <w:rPr>
          <w:b/>
        </w:rPr>
      </w:pPr>
      <w:r>
        <w:rPr>
          <w:bCs/>
        </w:rPr>
        <w:t xml:space="preserve">The Alight (Former American Refugee Committee (ARC)) Sudan is a non-profit, non-sectarian humanitarian relief organization with operations in Sudan. ALIGHT invites by present invitation to RFQ from eligible, qualified, and reputable companies for Supply of the </w:t>
      </w:r>
      <w:r w:rsidR="00C706A6">
        <w:rPr>
          <w:b/>
        </w:rPr>
        <w:t>Essential Drugs</w:t>
      </w:r>
      <w:r w:rsidR="001B7D03" w:rsidRPr="00B962F2">
        <w:rPr>
          <w:b/>
        </w:rPr>
        <w:t xml:space="preserve"> </w:t>
      </w:r>
      <w:r w:rsidRPr="00B962F2">
        <w:rPr>
          <w:b/>
        </w:rPr>
        <w:t>to ALIGHT SUDAN</w:t>
      </w:r>
      <w:r w:rsidR="001B7D03" w:rsidRPr="00B962F2">
        <w:rPr>
          <w:b/>
        </w:rPr>
        <w:t>, Gadarif Office.</w:t>
      </w:r>
    </w:p>
    <w:p w14:paraId="6D9A5E27" w14:textId="5397C4A4" w:rsidR="007C2A43" w:rsidRDefault="000C5EBE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On behalf of ALIGHT Sudan, I am kindly requesting a quotation for </w:t>
      </w:r>
      <w:r w:rsidRPr="00C706A6">
        <w:rPr>
          <w:bCs/>
        </w:rPr>
        <w:t>th</w:t>
      </w:r>
      <w:r w:rsidRPr="00CE3E44">
        <w:rPr>
          <w:b/>
        </w:rPr>
        <w:t xml:space="preserve">e </w:t>
      </w:r>
      <w:r w:rsidR="0001277E">
        <w:rPr>
          <w:b/>
        </w:rPr>
        <w:t>(</w:t>
      </w:r>
      <w:r w:rsidR="00C706A6">
        <w:rPr>
          <w:b/>
        </w:rPr>
        <w:t>Essential Drugs</w:t>
      </w:r>
      <w:r w:rsidR="00CE3E44" w:rsidRPr="00CE3E44">
        <w:rPr>
          <w:b/>
        </w:rPr>
        <w:t>) in</w:t>
      </w:r>
      <w:r w:rsidRPr="00CE3E44">
        <w:rPr>
          <w:b/>
        </w:rPr>
        <w:t xml:space="preserve"> Gadarif State</w:t>
      </w:r>
      <w:r>
        <w:rPr>
          <w:b/>
          <w:bCs/>
        </w:rPr>
        <w:t xml:space="preserve"> </w:t>
      </w:r>
      <w:r>
        <w:rPr>
          <w:bCs/>
        </w:rPr>
        <w:t xml:space="preserve">as specified in the </w:t>
      </w:r>
      <w:r w:rsidRPr="009E29D5">
        <w:rPr>
          <w:b/>
        </w:rPr>
        <w:t>RFQ</w:t>
      </w:r>
      <w:r w:rsidR="0048293C" w:rsidRPr="009E29D5">
        <w:rPr>
          <w:b/>
        </w:rPr>
        <w:t>2</w:t>
      </w:r>
      <w:r w:rsidR="00290235">
        <w:rPr>
          <w:b/>
        </w:rPr>
        <w:t>7276</w:t>
      </w:r>
      <w:r w:rsidR="00CC321A">
        <w:rPr>
          <w:bCs/>
        </w:rPr>
        <w:t xml:space="preserve"> </w:t>
      </w:r>
      <w:r>
        <w:rPr>
          <w:bCs/>
        </w:rPr>
        <w:t xml:space="preserve">with prices to be expressed in </w:t>
      </w:r>
      <w:r w:rsidRPr="00AF06F1">
        <w:rPr>
          <w:b/>
        </w:rPr>
        <w:t>SDG</w:t>
      </w:r>
      <w:r w:rsidR="00AF06F1" w:rsidRPr="00AF06F1">
        <w:rPr>
          <w:b/>
        </w:rPr>
        <w:t>/USD</w:t>
      </w:r>
      <w:r w:rsidR="00AF06F1">
        <w:rPr>
          <w:bCs/>
        </w:rPr>
        <w:t xml:space="preserve"> </w:t>
      </w:r>
      <w:r w:rsidR="006A7AF5">
        <w:rPr>
          <w:bCs/>
        </w:rPr>
        <w:t xml:space="preserve">vendor/supplier preferences </w:t>
      </w:r>
      <w:r>
        <w:rPr>
          <w:bCs/>
        </w:rPr>
        <w:t xml:space="preserve">with delivery to ALIGHT facilities as listed (Kindly find attached document </w:t>
      </w:r>
      <w:r w:rsidR="00B962F2">
        <w:rPr>
          <w:bCs/>
        </w:rPr>
        <w:t>below</w:t>
      </w:r>
      <w:r>
        <w:rPr>
          <w:bCs/>
        </w:rPr>
        <w:t xml:space="preserve">).  </w:t>
      </w:r>
    </w:p>
    <w:p w14:paraId="6D9A5E28" w14:textId="2C3BE6A5" w:rsidR="007C2A43" w:rsidRDefault="000C5EBE">
      <w:pPr>
        <w:spacing w:before="100" w:beforeAutospacing="1" w:after="100" w:afterAutospacing="1"/>
        <w:jc w:val="both"/>
        <w:rPr>
          <w:b/>
          <w:bCs/>
        </w:rPr>
      </w:pPr>
      <w:bookmarkStart w:id="0" w:name="_Hlk150843110"/>
      <w:r>
        <w:rPr>
          <w:b/>
          <w:bCs/>
        </w:rPr>
        <w:t>Note: Vendor should provide Bank details of SDG</w:t>
      </w:r>
      <w:r w:rsidR="00FD1668">
        <w:rPr>
          <w:b/>
          <w:bCs/>
        </w:rPr>
        <w:t xml:space="preserve">/USD </w:t>
      </w:r>
      <w:r>
        <w:rPr>
          <w:b/>
          <w:bCs/>
        </w:rPr>
        <w:t>(including intermediary Bank) with same name of Vendor company (Business company name). If there is a sister company account to make payment, it should be clear from the beginning.</w:t>
      </w:r>
    </w:p>
    <w:bookmarkEnd w:id="0"/>
    <w:p w14:paraId="6D9A5E29" w14:textId="77777777" w:rsidR="007C2A43" w:rsidRDefault="000C5EBE">
      <w:pPr>
        <w:spacing w:before="100" w:beforeAutospacing="1" w:after="100" w:afterAutospacing="1"/>
        <w:jc w:val="both"/>
      </w:pPr>
      <w:r>
        <w:rPr>
          <w:b/>
          <w:bCs/>
          <w:u w:val="single"/>
        </w:rPr>
        <w:t>Contact Person for Inquiries:</w:t>
      </w:r>
    </w:p>
    <w:p w14:paraId="6D9A5E2A" w14:textId="38DF0C11" w:rsidR="007C2A43" w:rsidRDefault="000C5EBE">
      <w:pPr>
        <w:spacing w:before="100" w:beforeAutospacing="1" w:after="100" w:afterAutospacing="1"/>
        <w:jc w:val="both"/>
      </w:pPr>
      <w:r>
        <w:t xml:space="preserve">For administrative inquiries regarding this tender, please contact the procurement office at </w:t>
      </w:r>
      <w:hyperlink r:id="rId7" w:tgtFrame="_blank" w:history="1">
        <w:r>
          <w:rPr>
            <w:rStyle w:val="Hyperlink"/>
          </w:rPr>
          <w:t>procurement.krt@WEAREALIGHT.ORG</w:t>
        </w:r>
      </w:hyperlink>
      <w:r>
        <w:t xml:space="preserve">   or Tel No: </w:t>
      </w:r>
      <w:r w:rsidRPr="00681DEF">
        <w:rPr>
          <w:b/>
          <w:bCs/>
        </w:rPr>
        <w:t>+249</w:t>
      </w:r>
      <w:r w:rsidR="00D1658C" w:rsidRPr="00681DEF">
        <w:rPr>
          <w:b/>
          <w:bCs/>
        </w:rPr>
        <w:t>117448537/+249917200643</w:t>
      </w:r>
    </w:p>
    <w:p w14:paraId="6D9A5E2B" w14:textId="54BA7334" w:rsidR="007C2A43" w:rsidRDefault="000C5EBE">
      <w:pPr>
        <w:spacing w:before="100" w:beforeAutospacing="1" w:after="100" w:afterAutospacing="1"/>
        <w:jc w:val="both"/>
      </w:pPr>
      <w:r>
        <w:t xml:space="preserve">For technical inquiries regarding this tender, please contact </w:t>
      </w:r>
      <w:r w:rsidR="00CC0E38">
        <w:t>medical</w:t>
      </w:r>
      <w:r w:rsidR="00FD1668">
        <w:t xml:space="preserve"> </w:t>
      </w:r>
      <w:r>
        <w:t>staff:</w:t>
      </w:r>
    </w:p>
    <w:p w14:paraId="2D537E01" w14:textId="24E9A060" w:rsidR="001C0225" w:rsidRDefault="00253E0F">
      <w:pPr>
        <w:spacing w:before="100" w:beforeAutospacing="1" w:after="100" w:afterAutospacing="1"/>
        <w:jc w:val="both"/>
        <w:rPr>
          <w:rStyle w:val="Hyperlink"/>
        </w:rPr>
      </w:pPr>
      <w:r>
        <w:rPr>
          <w:rStyle w:val="Hyperlink"/>
        </w:rPr>
        <w:t>+249918836</w:t>
      </w:r>
      <w:r w:rsidR="00CC0E38">
        <w:rPr>
          <w:rStyle w:val="Hyperlink"/>
        </w:rPr>
        <w:t>030/0115155005</w:t>
      </w:r>
    </w:p>
    <w:p w14:paraId="6D9A5E2E" w14:textId="77777777" w:rsidR="007C2A43" w:rsidRDefault="000C5EB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Required Documents, Terms &amp; Conditions:</w:t>
      </w:r>
    </w:p>
    <w:p w14:paraId="6D9A5E2F" w14:textId="00F8F9C0" w:rsidR="007C2A43" w:rsidRPr="00A30D6D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 w:rsidRPr="00A30D6D">
        <w:rPr>
          <w:b/>
        </w:rPr>
        <w:t>Valid Certificate &amp; License - Company Registration Certificate</w:t>
      </w:r>
    </w:p>
    <w:p w14:paraId="10815AFB" w14:textId="47A5DEC4" w:rsidR="009B674F" w:rsidRPr="00A30D6D" w:rsidRDefault="00080D8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 w:rsidRPr="00A30D6D">
        <w:rPr>
          <w:b/>
        </w:rPr>
        <w:t xml:space="preserve">Valid certificate from the national </w:t>
      </w:r>
      <w:r w:rsidR="00962B10" w:rsidRPr="00A30D6D">
        <w:rPr>
          <w:b/>
        </w:rPr>
        <w:t>medicines</w:t>
      </w:r>
      <w:r w:rsidRPr="00A30D6D">
        <w:rPr>
          <w:b/>
        </w:rPr>
        <w:t xml:space="preserve"> and poison board (N</w:t>
      </w:r>
      <w:r w:rsidR="00962B10" w:rsidRPr="00A30D6D">
        <w:rPr>
          <w:b/>
        </w:rPr>
        <w:t>MPB)</w:t>
      </w:r>
    </w:p>
    <w:p w14:paraId="6D9A5E30" w14:textId="77777777" w:rsidR="007C2A43" w:rsidRPr="00A30D6D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 w:rsidRPr="00A30D6D">
        <w:rPr>
          <w:b/>
        </w:rPr>
        <w:t xml:space="preserve">Validity of the proposal, our requirement is a minimum of 15 days </w:t>
      </w:r>
    </w:p>
    <w:p w14:paraId="6D9A5E31" w14:textId="2D4D9B7E" w:rsidR="007C2A43" w:rsidRPr="00A30D6D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 w:rsidRPr="00A30D6D">
        <w:rPr>
          <w:b/>
        </w:rPr>
        <w:t xml:space="preserve">Prices quoted should be indicating if VAT </w:t>
      </w:r>
      <w:r w:rsidR="00165768" w:rsidRPr="00A30D6D">
        <w:rPr>
          <w:b/>
        </w:rPr>
        <w:t>inclusive RFQ</w:t>
      </w:r>
      <w:r w:rsidRPr="00A30D6D">
        <w:rPr>
          <w:b/>
        </w:rPr>
        <w:t xml:space="preserve"> should clearly state</w:t>
      </w:r>
    </w:p>
    <w:p w14:paraId="6D9A5E32" w14:textId="285AE42D" w:rsidR="007C2A43" w:rsidRPr="001D3EB1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 w:rsidRPr="00A30D6D">
        <w:rPr>
          <w:rFonts w:eastAsia="Calibri"/>
          <w:b/>
          <w:color w:val="000000"/>
          <w:lang w:bidi="ar"/>
        </w:rPr>
        <w:t>Supplier/Vendor should provide Bank details of SDG</w:t>
      </w:r>
      <w:r w:rsidR="00962B10" w:rsidRPr="00A30D6D">
        <w:rPr>
          <w:rFonts w:eastAsia="Calibri"/>
          <w:b/>
          <w:color w:val="000000"/>
          <w:lang w:bidi="ar"/>
        </w:rPr>
        <w:t>/USD</w:t>
      </w:r>
      <w:r w:rsidR="00165768" w:rsidRPr="00A30D6D">
        <w:rPr>
          <w:rFonts w:eastAsia="Calibri"/>
          <w:b/>
          <w:color w:val="000000"/>
          <w:lang w:bidi="ar"/>
        </w:rPr>
        <w:t xml:space="preserve"> </w:t>
      </w:r>
      <w:r w:rsidRPr="00A30D6D">
        <w:rPr>
          <w:rFonts w:eastAsia="Calibri"/>
          <w:b/>
          <w:color w:val="000000"/>
          <w:lang w:bidi="ar"/>
        </w:rPr>
        <w:t xml:space="preserve">(Including intermediary </w:t>
      </w:r>
      <w:r w:rsidR="00165768" w:rsidRPr="00A30D6D">
        <w:rPr>
          <w:rFonts w:eastAsia="Calibri"/>
          <w:b/>
          <w:color w:val="000000"/>
          <w:lang w:bidi="ar"/>
        </w:rPr>
        <w:t>bank) if it is deemed to</w:t>
      </w:r>
      <w:r w:rsidR="00A85EC6" w:rsidRPr="00A30D6D">
        <w:rPr>
          <w:rFonts w:eastAsia="Calibri"/>
          <w:b/>
          <w:color w:val="000000"/>
          <w:lang w:bidi="ar"/>
        </w:rPr>
        <w:t>,</w:t>
      </w:r>
      <w:r w:rsidRPr="00A30D6D">
        <w:rPr>
          <w:rFonts w:eastAsia="Calibri"/>
          <w:b/>
          <w:color w:val="000000"/>
          <w:lang w:bidi="ar"/>
        </w:rPr>
        <w:t xml:space="preserve"> with same name of supplier/vendor company (Business Company Name, </w:t>
      </w:r>
      <w:r w:rsidR="00846871" w:rsidRPr="00A30D6D">
        <w:rPr>
          <w:rFonts w:eastAsia="Calibri"/>
          <w:b/>
          <w:color w:val="000000"/>
          <w:lang w:bidi="ar"/>
        </w:rPr>
        <w:t>if</w:t>
      </w:r>
      <w:r w:rsidRPr="00A30D6D">
        <w:rPr>
          <w:rFonts w:eastAsia="Calibri"/>
          <w:b/>
          <w:color w:val="000000"/>
          <w:lang w:bidi="ar"/>
        </w:rPr>
        <w:t xml:space="preserve"> there is a sister company account to make payment, it should be clear from the beginning</w:t>
      </w:r>
      <w:r w:rsidR="00132D39">
        <w:rPr>
          <w:rFonts w:eastAsia="Calibri"/>
          <w:b/>
          <w:color w:val="000000"/>
          <w:lang w:bidi="ar"/>
        </w:rPr>
        <w:t>.</w:t>
      </w:r>
    </w:p>
    <w:p w14:paraId="558CFB99" w14:textId="12885725" w:rsidR="001D3EB1" w:rsidRPr="00132D39" w:rsidRDefault="001D3EB1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>
        <w:rPr>
          <w:rFonts w:eastAsia="Calibri"/>
          <w:b/>
          <w:color w:val="000000"/>
          <w:lang w:bidi="ar"/>
        </w:rPr>
        <w:t>All drugs sho</w:t>
      </w:r>
      <w:r w:rsidR="00167207">
        <w:rPr>
          <w:rFonts w:eastAsia="Calibri"/>
          <w:b/>
          <w:color w:val="000000"/>
          <w:lang w:bidi="ar"/>
        </w:rPr>
        <w:t>uld be registered.</w:t>
      </w:r>
    </w:p>
    <w:p w14:paraId="06FBC44B" w14:textId="4E01226F" w:rsidR="00101E41" w:rsidRPr="00DB7A42" w:rsidRDefault="00966918" w:rsidP="00DB7A42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>
        <w:rPr>
          <w:rFonts w:eastAsia="Calibri"/>
          <w:b/>
          <w:color w:val="000000"/>
          <w:lang w:bidi="ar"/>
        </w:rPr>
        <w:t xml:space="preserve">The </w:t>
      </w:r>
      <w:r w:rsidR="00735046">
        <w:rPr>
          <w:rFonts w:eastAsia="Calibri"/>
          <w:b/>
          <w:color w:val="000000"/>
          <w:lang w:bidi="ar"/>
        </w:rPr>
        <w:t>RFQ should come in a</w:t>
      </w:r>
      <w:r>
        <w:rPr>
          <w:rFonts w:eastAsia="Calibri"/>
          <w:b/>
          <w:color w:val="000000"/>
          <w:lang w:bidi="ar"/>
        </w:rPr>
        <w:t xml:space="preserve"> </w:t>
      </w:r>
      <w:r w:rsidR="00971168">
        <w:rPr>
          <w:rFonts w:eastAsia="Calibri"/>
          <w:b/>
          <w:color w:val="000000"/>
          <w:lang w:bidi="ar"/>
        </w:rPr>
        <w:t>sealed</w:t>
      </w:r>
      <w:r w:rsidR="00735046">
        <w:rPr>
          <w:rFonts w:eastAsia="Calibri"/>
          <w:b/>
          <w:color w:val="000000"/>
          <w:lang w:bidi="ar"/>
        </w:rPr>
        <w:t xml:space="preserve"> envelope </w:t>
      </w:r>
      <w:r w:rsidR="00707A1F">
        <w:rPr>
          <w:rFonts w:eastAsia="Calibri"/>
          <w:b/>
          <w:color w:val="000000"/>
          <w:lang w:bidi="ar"/>
        </w:rPr>
        <w:t>with clear RFQ code</w:t>
      </w:r>
      <w:r w:rsidR="005948CA">
        <w:rPr>
          <w:rFonts w:eastAsia="Calibri"/>
          <w:b/>
          <w:color w:val="000000"/>
          <w:lang w:bidi="ar"/>
        </w:rPr>
        <w:t xml:space="preserve"> written in the </w:t>
      </w:r>
      <w:r w:rsidR="00101E41">
        <w:rPr>
          <w:rFonts w:eastAsia="Calibri"/>
          <w:b/>
          <w:color w:val="000000"/>
          <w:lang w:bidi="ar"/>
        </w:rPr>
        <w:t>envelope cover.</w:t>
      </w:r>
    </w:p>
    <w:p w14:paraId="6D9A5E33" w14:textId="12C1DE4C" w:rsidR="007C2A43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  <w:bCs/>
        </w:rPr>
      </w:pPr>
      <w:r>
        <w:rPr>
          <w:b/>
          <w:bCs/>
        </w:rPr>
        <w:t xml:space="preserve">Delivery Timeline and availability of services </w:t>
      </w:r>
      <w:r>
        <w:rPr>
          <w:b/>
          <w:bCs/>
          <w:color w:val="FF0000"/>
        </w:rPr>
        <w:t xml:space="preserve">Response deadline:  </w:t>
      </w:r>
      <w:r w:rsidR="003349CB">
        <w:rPr>
          <w:b/>
          <w:bCs/>
          <w:color w:val="FF0000"/>
        </w:rPr>
        <w:t>Monday</w:t>
      </w:r>
      <w:r w:rsidR="00A85EC6">
        <w:rPr>
          <w:b/>
          <w:bCs/>
          <w:color w:val="FF0000"/>
        </w:rPr>
        <w:t xml:space="preserve"> 1</w:t>
      </w:r>
      <w:r w:rsidR="003349CB">
        <w:rPr>
          <w:b/>
          <w:bCs/>
          <w:color w:val="FF0000"/>
        </w:rPr>
        <w:t>9</w:t>
      </w:r>
      <w:r>
        <w:rPr>
          <w:b/>
          <w:bCs/>
          <w:color w:val="FF0000"/>
          <w:vertAlign w:val="superscript"/>
        </w:rPr>
        <w:t>th</w:t>
      </w:r>
      <w:r>
        <w:rPr>
          <w:b/>
          <w:bCs/>
          <w:color w:val="FF0000"/>
        </w:rPr>
        <w:t xml:space="preserve"> </w:t>
      </w:r>
      <w:r w:rsidR="00A85EC6">
        <w:rPr>
          <w:b/>
          <w:bCs/>
          <w:color w:val="FF0000"/>
        </w:rPr>
        <w:t xml:space="preserve">August </w:t>
      </w:r>
      <w:r>
        <w:rPr>
          <w:b/>
          <w:bCs/>
          <w:color w:val="FF0000"/>
        </w:rPr>
        <w:t xml:space="preserve">2024 at 2:00 PM.  </w:t>
      </w:r>
    </w:p>
    <w:p w14:paraId="6D9A5E35" w14:textId="69132502" w:rsidR="007C2A43" w:rsidRPr="003349CB" w:rsidRDefault="000C5EBE" w:rsidP="003349CB">
      <w:pPr>
        <w:rPr>
          <w:sz w:val="22"/>
          <w:szCs w:val="22"/>
        </w:rPr>
      </w:pPr>
      <w:r>
        <w:rPr>
          <w:b/>
          <w:bCs/>
        </w:rPr>
        <w:lastRenderedPageBreak/>
        <w:t xml:space="preserve">The quotation should be submitted in a sealed envelope to ALIGHT </w:t>
      </w:r>
      <w:r w:rsidR="003349CB">
        <w:rPr>
          <w:b/>
          <w:bCs/>
        </w:rPr>
        <w:t xml:space="preserve">Gadarif Office </w:t>
      </w:r>
      <w:r>
        <w:rPr>
          <w:b/>
          <w:bCs/>
        </w:rPr>
        <w:t xml:space="preserve">Located in </w:t>
      </w:r>
      <w:r w:rsidR="00A85EC6">
        <w:rPr>
          <w:b/>
          <w:bCs/>
        </w:rPr>
        <w:t>Daim Hamad</w:t>
      </w:r>
      <w:r w:rsidR="00117A21">
        <w:rPr>
          <w:b/>
          <w:bCs/>
        </w:rPr>
        <w:t>, Close to the Zakat Office, Gadarif, Suda</w:t>
      </w:r>
      <w:r w:rsidR="003349CB">
        <w:rPr>
          <w:b/>
          <w:bCs/>
        </w:rPr>
        <w:t>n.</w:t>
      </w:r>
    </w:p>
    <w:p w14:paraId="53D2074B" w14:textId="77777777" w:rsidR="000C5EBE" w:rsidRDefault="000C5EBE" w:rsidP="00B00FD5">
      <w:pPr>
        <w:spacing w:before="100" w:beforeAutospacing="1" w:after="100" w:afterAutospacing="1"/>
        <w:jc w:val="both"/>
        <w:rPr>
          <w:i/>
          <w:color w:val="C00000"/>
        </w:rPr>
      </w:pPr>
      <w:r w:rsidRPr="00117A21">
        <w:rPr>
          <w:bCs/>
          <w:i/>
          <w:color w:val="C00000"/>
        </w:rPr>
        <w:t>Late Submission of the quotations will not be accepted.  </w:t>
      </w:r>
    </w:p>
    <w:p w14:paraId="6D9A5E38" w14:textId="68E928E0" w:rsidR="007C2A43" w:rsidRPr="00B00FD5" w:rsidRDefault="000C5EBE" w:rsidP="00B00FD5">
      <w:pPr>
        <w:spacing w:before="100" w:beforeAutospacing="1" w:after="100" w:afterAutospacing="1"/>
        <w:jc w:val="both"/>
        <w:rPr>
          <w:i/>
          <w:color w:val="C00000"/>
        </w:rPr>
      </w:pPr>
      <w:r>
        <w:rPr>
          <w:b/>
          <w:bCs/>
        </w:rPr>
        <w:t xml:space="preserve">Best Regards </w:t>
      </w:r>
    </w:p>
    <w:p w14:paraId="6D9A5E39" w14:textId="77777777" w:rsidR="007C2A43" w:rsidRDefault="000C5EBE">
      <w:pPr>
        <w:jc w:val="both"/>
      </w:pPr>
      <w:r>
        <w:rPr>
          <w:b/>
          <w:bCs/>
        </w:rPr>
        <w:t xml:space="preserve">Procurements Team </w:t>
      </w:r>
    </w:p>
    <w:p w14:paraId="6D9A5E3A" w14:textId="77777777" w:rsidR="007C2A43" w:rsidRDefault="007C2A43">
      <w:pPr>
        <w:jc w:val="both"/>
      </w:pPr>
    </w:p>
    <w:sectPr w:rsidR="007C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8BEE9" w14:textId="77777777" w:rsidR="00504AC8" w:rsidRDefault="00504AC8">
      <w:r>
        <w:separator/>
      </w:r>
    </w:p>
  </w:endnote>
  <w:endnote w:type="continuationSeparator" w:id="0">
    <w:p w14:paraId="0210D964" w14:textId="77777777" w:rsidR="00504AC8" w:rsidRDefault="0050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C874A" w14:textId="77777777" w:rsidR="00504AC8" w:rsidRDefault="00504AC8">
      <w:r>
        <w:separator/>
      </w:r>
    </w:p>
  </w:footnote>
  <w:footnote w:type="continuationSeparator" w:id="0">
    <w:p w14:paraId="6190D7E1" w14:textId="77777777" w:rsidR="00504AC8" w:rsidRDefault="0050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971FB"/>
    <w:multiLevelType w:val="multilevel"/>
    <w:tmpl w:val="2F7971FB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9410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MLQ0NzK3MLc0MDRU0lEKTi0uzszPAykwrAUAcOPRVywAAAA="/>
  </w:docVars>
  <w:rsids>
    <w:rsidRoot w:val="00E6058A"/>
    <w:rsid w:val="0001277E"/>
    <w:rsid w:val="000453CE"/>
    <w:rsid w:val="00064F3B"/>
    <w:rsid w:val="00080D85"/>
    <w:rsid w:val="000C1B24"/>
    <w:rsid w:val="000C5EBE"/>
    <w:rsid w:val="00101E41"/>
    <w:rsid w:val="00117A21"/>
    <w:rsid w:val="00120368"/>
    <w:rsid w:val="00132D39"/>
    <w:rsid w:val="00165768"/>
    <w:rsid w:val="00167207"/>
    <w:rsid w:val="001A54CD"/>
    <w:rsid w:val="001B7D03"/>
    <w:rsid w:val="001C0225"/>
    <w:rsid w:val="001D3EB1"/>
    <w:rsid w:val="00253E0F"/>
    <w:rsid w:val="00290235"/>
    <w:rsid w:val="00302A23"/>
    <w:rsid w:val="003349CB"/>
    <w:rsid w:val="003B52CE"/>
    <w:rsid w:val="00432434"/>
    <w:rsid w:val="00471275"/>
    <w:rsid w:val="0048293C"/>
    <w:rsid w:val="00504AC8"/>
    <w:rsid w:val="00554303"/>
    <w:rsid w:val="005948CA"/>
    <w:rsid w:val="00681DEF"/>
    <w:rsid w:val="006A7AF5"/>
    <w:rsid w:val="00707A1F"/>
    <w:rsid w:val="00735046"/>
    <w:rsid w:val="00745946"/>
    <w:rsid w:val="00773B32"/>
    <w:rsid w:val="007C2A43"/>
    <w:rsid w:val="007E4471"/>
    <w:rsid w:val="00846871"/>
    <w:rsid w:val="00846C72"/>
    <w:rsid w:val="00902F9E"/>
    <w:rsid w:val="00962B10"/>
    <w:rsid w:val="00966918"/>
    <w:rsid w:val="00971168"/>
    <w:rsid w:val="009B674F"/>
    <w:rsid w:val="009E29D5"/>
    <w:rsid w:val="00A01486"/>
    <w:rsid w:val="00A30D6D"/>
    <w:rsid w:val="00A85EC6"/>
    <w:rsid w:val="00AF06F1"/>
    <w:rsid w:val="00B00FD5"/>
    <w:rsid w:val="00B91C38"/>
    <w:rsid w:val="00B962F2"/>
    <w:rsid w:val="00C706A6"/>
    <w:rsid w:val="00CC0E38"/>
    <w:rsid w:val="00CC321A"/>
    <w:rsid w:val="00CE3E44"/>
    <w:rsid w:val="00D1658C"/>
    <w:rsid w:val="00DB7A42"/>
    <w:rsid w:val="00DE2E24"/>
    <w:rsid w:val="00E13B50"/>
    <w:rsid w:val="00E6058A"/>
    <w:rsid w:val="00ED49A3"/>
    <w:rsid w:val="00FA3E70"/>
    <w:rsid w:val="00FD1668"/>
    <w:rsid w:val="59BE584D"/>
    <w:rsid w:val="63D8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5E24"/>
  <w15:docId w15:val="{921DDAB4-CAB2-483C-B679-AE023F3D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.krt@WEAREALIGH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Kamlesh Giri</dc:creator>
  <cp:lastModifiedBy>Ahmed Bushara Yagoub</cp:lastModifiedBy>
  <cp:revision>8</cp:revision>
  <dcterms:created xsi:type="dcterms:W3CDTF">2024-08-14T11:12:00Z</dcterms:created>
  <dcterms:modified xsi:type="dcterms:W3CDTF">2024-08-14T11:41:00Z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5421CA1EF7494ABFABBC760114ABB307_13</vt:lpwstr>
  </property>
</Properties>
</file>